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A5" w:rsidRPr="000B671A" w:rsidRDefault="00DC23A5" w:rsidP="00DC23A5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23A5" w:rsidRPr="000B671A" w:rsidRDefault="00DC23A5" w:rsidP="00DC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DC23A5" w:rsidRPr="000B671A" w:rsidRDefault="00DC23A5" w:rsidP="00DC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C23A5" w:rsidRPr="000B671A" w:rsidRDefault="00DC23A5" w:rsidP="00DC23A5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DC23A5" w:rsidRPr="000B671A" w:rsidRDefault="00DC23A5" w:rsidP="00DC23A5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10.06.2019г.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Pr="000B671A">
        <w:rPr>
          <w:rFonts w:ascii="Times New Roman" w:hAnsi="Times New Roman" w:cs="Times New Roman"/>
          <w:spacing w:val="-7"/>
          <w:sz w:val="28"/>
          <w:szCs w:val="28"/>
        </w:rPr>
        <w:t>ореневщино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3A5" w:rsidRPr="000B671A" w:rsidRDefault="00DC23A5" w:rsidP="00DC2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DC23A5" w:rsidRPr="000B671A" w:rsidRDefault="00DC23A5" w:rsidP="00DC23A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садового 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дома.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 xml:space="preserve"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>,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71A">
        <w:rPr>
          <w:rFonts w:ascii="Times New Roman" w:hAnsi="Times New Roman" w:cs="Times New Roman"/>
          <w:sz w:val="28"/>
          <w:szCs w:val="28"/>
        </w:rPr>
        <w:t xml:space="preserve"> заседания комиссии по разработке правил землепользования и застройки от  </w:t>
      </w:r>
      <w:bookmarkStart w:id="0" w:name="_GoBack"/>
      <w:r w:rsidRPr="00DC23A5">
        <w:rPr>
          <w:rFonts w:ascii="Times New Roman" w:hAnsi="Times New Roman" w:cs="Times New Roman"/>
          <w:color w:val="000000" w:themeColor="text1"/>
          <w:sz w:val="28"/>
          <w:szCs w:val="28"/>
        </w:rPr>
        <w:t>07.05.2019</w:t>
      </w:r>
      <w:r w:rsidRPr="00DC23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г., заявлению </w:t>
      </w:r>
      <w:proofErr w:type="spellStart"/>
      <w:r w:rsidRPr="00DC23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Винокуровой</w:t>
      </w:r>
      <w:proofErr w:type="spellEnd"/>
      <w:r w:rsidRPr="00DC23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Т.Н.  от 24.05.2019</w:t>
      </w:r>
      <w:proofErr w:type="gramEnd"/>
      <w:r w:rsidRPr="00DC23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</w:t>
      </w:r>
      <w:bookmarkEnd w:id="0"/>
      <w:r w:rsidRPr="00784625">
        <w:rPr>
          <w:rFonts w:ascii="Times New Roman" w:hAnsi="Times New Roman" w:cs="Times New Roman"/>
          <w:iCs/>
          <w:color w:val="FF0000"/>
          <w:sz w:val="28"/>
          <w:szCs w:val="28"/>
        </w:rPr>
        <w:t>.,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администрация сельского поселения </w:t>
      </w:r>
      <w:proofErr w:type="spellStart"/>
      <w:r w:rsidRPr="000B671A">
        <w:rPr>
          <w:rFonts w:ascii="Times New Roman" w:hAnsi="Times New Roman" w:cs="Times New Roman"/>
          <w:iCs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азрешенного строительства садового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0B671A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48:05:0890501:1165 по адресу: Липецкая область,  </w:t>
      </w:r>
      <w:proofErr w:type="spellStart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Добровский</w:t>
      </w:r>
      <w:proofErr w:type="spellEnd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 район, сельское поселение </w:t>
      </w:r>
      <w:proofErr w:type="spellStart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Кореневщинский</w:t>
      </w:r>
      <w:proofErr w:type="spellEnd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сельсовет,с</w:t>
      </w:r>
      <w:proofErr w:type="gramStart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апитанщино</w:t>
      </w:r>
      <w:proofErr w:type="spellEnd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тер. СНТ  «Бытовик», улица Молодежная</w:t>
      </w:r>
      <w:proofErr w:type="gramStart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C2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участок № 40,  с целевым использованием  «для ведения коллективного садоводства», </w:t>
      </w:r>
      <w:r w:rsidRPr="00DC23A5">
        <w:rPr>
          <w:rFonts w:ascii="Times New Roman" w:hAnsi="Times New Roman" w:cs="Times New Roman"/>
          <w:color w:val="000000" w:themeColor="text1"/>
          <w:sz w:val="28"/>
          <w:szCs w:val="28"/>
        </w:rPr>
        <w:t>на 10,00 часов  24 июня 2019 года.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«Бытовик» улица Молодежная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</w:t>
      </w:r>
      <w:r>
        <w:rPr>
          <w:rFonts w:ascii="Times New Roman" w:hAnsi="Times New Roman" w:cs="Times New Roman"/>
          <w:sz w:val="28"/>
          <w:szCs w:val="28"/>
        </w:rPr>
        <w:t>о схемой расположения садового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 w:rsidRPr="00DC23A5">
        <w:rPr>
          <w:rFonts w:ascii="Times New Roman" w:hAnsi="Times New Roman" w:cs="Times New Roman"/>
          <w:color w:val="000000" w:themeColor="text1"/>
          <w:sz w:val="28"/>
          <w:szCs w:val="28"/>
        </w:rPr>
        <w:t>до 24.06.2019г.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</w:t>
      </w:r>
      <w:proofErr w:type="gram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садового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B671A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 3, телефон </w:t>
      </w:r>
      <w:r>
        <w:rPr>
          <w:rFonts w:ascii="Times New Roman" w:hAnsi="Times New Roman" w:cs="Times New Roman"/>
          <w:color w:val="000000"/>
          <w:sz w:val="28"/>
          <w:szCs w:val="28"/>
        </w:rPr>
        <w:t>8/47463/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3-11-26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или через официальный  сайт администрации  в сети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 в срок </w:t>
      </w:r>
      <w:r w:rsidRPr="00DC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24.06.2019г. 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оповещение о начале публичных слушаний в </w:t>
      </w:r>
      <w:r w:rsidRPr="000B671A">
        <w:rPr>
          <w:rFonts w:ascii="Times New Roman" w:hAnsi="Times New Roman" w:cs="Times New Roman"/>
          <w:sz w:val="28"/>
          <w:szCs w:val="28"/>
        </w:rPr>
        <w:t>соответствии с порядком, установленным Уставом поселения.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DC23A5" w:rsidRPr="000B671A" w:rsidRDefault="00DC23A5" w:rsidP="00DC23A5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О.В.Сотниква</w:t>
      </w:r>
      <w:proofErr w:type="spellEnd"/>
    </w:p>
    <w:p w:rsidR="00DC23A5" w:rsidRPr="000B671A" w:rsidRDefault="00DC23A5" w:rsidP="00DC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F3F" w:rsidRDefault="000F6F3F"/>
    <w:sectPr w:rsidR="000F6F3F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5"/>
    <w:rsid w:val="000F6F3F"/>
    <w:rsid w:val="00DC23A5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diakov.net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2019-06-10T09:24:00Z</dcterms:created>
  <dcterms:modified xsi:type="dcterms:W3CDTF">2019-06-10T09:25:00Z</dcterms:modified>
</cp:coreProperties>
</file>